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098" w:rsidRPr="001A54F2" w:rsidP="006A2098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906183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1849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2/2024</w:t>
      </w:r>
    </w:p>
    <w:p w:rsidR="006A2098" w:rsidRPr="00EA05B1" w:rsidP="00015758">
      <w:pPr>
        <w:pStyle w:val="PlainText"/>
        <w:spacing w:line="240" w:lineRule="exact"/>
        <w:ind w:left="6372" w:right="-6"/>
        <w:jc w:val="right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 w:rsidRPr="000D1B8A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      </w:t>
      </w:r>
      <w:r w:rsidRPr="00A32B20" w:rsidR="00A32B20">
        <w:rPr>
          <w:rFonts w:ascii="Times New Roman" w:hAnsi="Times New Roman" w:cs="Times New Roman"/>
          <w:b/>
          <w:bCs/>
        </w:rPr>
        <w:t>86MS0052-01-2024-011705-50</w:t>
      </w:r>
    </w:p>
    <w:p w:rsidR="006A2098" w:rsidRPr="001A54F2" w:rsidP="006A2098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6A2098" w:rsidRPr="001A54F2" w:rsidP="006A2098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6A2098" w:rsidRPr="001A54F2" w:rsidP="006A2098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1460E2" w:rsidP="006A2098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</w:t>
      </w:r>
      <w:r w:rsidR="00A32B20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07</w:t>
      </w:r>
      <w:r w:rsidR="00D5671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ноября</w:t>
      </w: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2024 года </w:t>
      </w:r>
    </w:p>
    <w:p w:rsidR="006A2098" w:rsidRPr="001A54F2" w:rsidP="006A2098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                                                                                                                                                             </w:t>
      </w:r>
    </w:p>
    <w:p w:rsidR="006A2098" w:rsidRPr="001A54F2" w:rsidP="006A20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095D95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</w:t>
      </w:r>
      <w:r w:rsidRPr="00095D95">
        <w:rPr>
          <w:sz w:val="26"/>
          <w:szCs w:val="26"/>
        </w:rPr>
        <w:t xml:space="preserve"> Нижневартовска Ханты - Мансийского автономного округа – Югры Вдовина О.В., </w:t>
      </w:r>
      <w:r w:rsidRPr="002353F5">
        <w:rPr>
          <w:sz w:val="26"/>
          <w:szCs w:val="26"/>
        </w:rPr>
        <w:t>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</w:t>
      </w:r>
      <w:r w:rsidRPr="00EE4A0C">
        <w:rPr>
          <w:sz w:val="26"/>
          <w:szCs w:val="26"/>
        </w:rPr>
        <w:t>, находящийся по адресу</w:t>
      </w:r>
      <w:r>
        <w:rPr>
          <w:sz w:val="26"/>
          <w:szCs w:val="26"/>
        </w:rPr>
        <w:t xml:space="preserve">: ХМАО – Югра, г. Нижневартовск, </w:t>
      </w:r>
      <w:r w:rsidRPr="00EE4A0C">
        <w:rPr>
          <w:sz w:val="26"/>
          <w:szCs w:val="26"/>
        </w:rPr>
        <w:t xml:space="preserve">ул. Нефтяников, </w:t>
      </w:r>
      <w:r>
        <w:rPr>
          <w:sz w:val="26"/>
          <w:szCs w:val="26"/>
        </w:rPr>
        <w:t xml:space="preserve">д. </w:t>
      </w:r>
      <w:r w:rsidRPr="00EE4A0C">
        <w:rPr>
          <w:sz w:val="26"/>
          <w:szCs w:val="26"/>
        </w:rPr>
        <w:t>6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</w:p>
    <w:p w:rsidR="006A2098" w:rsidRPr="001A54F2" w:rsidP="006A209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A54F2">
        <w:rPr>
          <w:color w:val="0D0D0D" w:themeColor="text1" w:themeTint="F2"/>
          <w:sz w:val="25"/>
          <w:szCs w:val="25"/>
        </w:rPr>
        <w:t xml:space="preserve">рассмотрев материал об административном правонарушении в отношении: </w:t>
      </w:r>
    </w:p>
    <w:p w:rsidR="00D56715" w:rsidRPr="00EE4A0C" w:rsidP="00D56715">
      <w:pPr>
        <w:widowControl w:val="0"/>
        <w:ind w:right="-1"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Шумилина Александра Владимировича</w:t>
      </w:r>
      <w:r w:rsidRPr="00EE4A0C">
        <w:rPr>
          <w:sz w:val="26"/>
          <w:szCs w:val="26"/>
        </w:rPr>
        <w:t xml:space="preserve">, </w:t>
      </w:r>
      <w:r w:rsidR="00CD33B2">
        <w:rPr>
          <w:sz w:val="26"/>
          <w:szCs w:val="26"/>
        </w:rPr>
        <w:t>*</w:t>
      </w:r>
      <w:r w:rsidRPr="00EE4A0C">
        <w:rPr>
          <w:sz w:val="26"/>
          <w:szCs w:val="26"/>
        </w:rPr>
        <w:t xml:space="preserve"> года рождения, уроженца г</w:t>
      </w:r>
      <w:r>
        <w:rPr>
          <w:sz w:val="26"/>
          <w:szCs w:val="26"/>
        </w:rPr>
        <w:t xml:space="preserve">. </w:t>
      </w:r>
      <w:r w:rsidR="00CD33B2">
        <w:rPr>
          <w:sz w:val="26"/>
          <w:szCs w:val="26"/>
        </w:rPr>
        <w:t>*</w:t>
      </w:r>
      <w:r>
        <w:rPr>
          <w:sz w:val="26"/>
          <w:szCs w:val="26"/>
        </w:rPr>
        <w:t xml:space="preserve">, работающего в </w:t>
      </w:r>
      <w:r w:rsidR="00CD33B2">
        <w:rPr>
          <w:sz w:val="26"/>
          <w:szCs w:val="26"/>
        </w:rPr>
        <w:t>*</w:t>
      </w:r>
      <w:r>
        <w:rPr>
          <w:sz w:val="26"/>
          <w:szCs w:val="26"/>
        </w:rPr>
        <w:t xml:space="preserve">», зарегистрированного по месту жительства: </w:t>
      </w:r>
      <w:r w:rsidR="00CD33B2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EE4A0C">
        <w:rPr>
          <w:sz w:val="26"/>
          <w:szCs w:val="26"/>
        </w:rPr>
        <w:t>проживающ</w:t>
      </w:r>
      <w:r>
        <w:rPr>
          <w:sz w:val="26"/>
          <w:szCs w:val="26"/>
        </w:rPr>
        <w:t>его</w:t>
      </w:r>
      <w:r w:rsidRPr="00EE4A0C">
        <w:rPr>
          <w:sz w:val="26"/>
          <w:szCs w:val="26"/>
        </w:rPr>
        <w:t xml:space="preserve"> по адресу: </w:t>
      </w:r>
      <w:r w:rsidR="00CD33B2">
        <w:rPr>
          <w:sz w:val="26"/>
          <w:szCs w:val="26"/>
        </w:rPr>
        <w:t>*</w:t>
      </w:r>
      <w:r>
        <w:rPr>
          <w:sz w:val="26"/>
          <w:szCs w:val="26"/>
        </w:rPr>
        <w:t xml:space="preserve">, паспорт </w:t>
      </w:r>
      <w:r w:rsidR="00CD33B2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D56715" w:rsidRPr="00EE4A0C" w:rsidP="00D56715">
      <w:pPr>
        <w:ind w:left="-567" w:right="-1" w:firstLine="567"/>
        <w:jc w:val="both"/>
        <w:rPr>
          <w:sz w:val="26"/>
          <w:szCs w:val="26"/>
        </w:rPr>
      </w:pPr>
    </w:p>
    <w:p w:rsidR="00D56715" w:rsidRPr="00EE4A0C" w:rsidP="00D56715">
      <w:pPr>
        <w:ind w:left="-567" w:right="-1" w:firstLine="567"/>
        <w:jc w:val="center"/>
        <w:rPr>
          <w:sz w:val="26"/>
          <w:szCs w:val="26"/>
        </w:rPr>
      </w:pPr>
      <w:r w:rsidRPr="00EE4A0C">
        <w:rPr>
          <w:sz w:val="26"/>
          <w:szCs w:val="26"/>
        </w:rPr>
        <w:t>УСТАНОВИЛ:</w:t>
      </w:r>
    </w:p>
    <w:p w:rsidR="00D56715" w:rsidRPr="00EE4A0C" w:rsidP="00D56715">
      <w:pPr>
        <w:ind w:left="-567" w:right="27" w:firstLine="567"/>
        <w:jc w:val="both"/>
        <w:rPr>
          <w:color w:val="000000"/>
          <w:spacing w:val="-3"/>
          <w:sz w:val="26"/>
          <w:szCs w:val="26"/>
        </w:rPr>
      </w:pPr>
    </w:p>
    <w:p w:rsidR="006A2098" w:rsidRPr="001A54F2" w:rsidP="00D56715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eastAsia="MS Mincho"/>
          <w:sz w:val="26"/>
          <w:szCs w:val="26"/>
        </w:rPr>
        <w:t>Шумилин А.В</w:t>
      </w:r>
      <w:r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="00AC4F53">
        <w:rPr>
          <w:color w:val="0D0D0D" w:themeColor="text1" w:themeTint="F2"/>
          <w:sz w:val="25"/>
          <w:szCs w:val="25"/>
        </w:rPr>
        <w:t>17</w:t>
      </w:r>
      <w:r>
        <w:rPr>
          <w:color w:val="0D0D0D" w:themeColor="text1" w:themeTint="F2"/>
          <w:sz w:val="25"/>
          <w:szCs w:val="25"/>
        </w:rPr>
        <w:t>.</w:t>
      </w:r>
      <w:r w:rsidR="00AC4F53">
        <w:rPr>
          <w:color w:val="0D0D0D" w:themeColor="text1" w:themeTint="F2"/>
          <w:sz w:val="25"/>
          <w:szCs w:val="25"/>
        </w:rPr>
        <w:t>1</w:t>
      </w:r>
      <w:r>
        <w:rPr>
          <w:color w:val="0D0D0D" w:themeColor="text1" w:themeTint="F2"/>
          <w:sz w:val="25"/>
          <w:szCs w:val="25"/>
        </w:rPr>
        <w:t>0.</w:t>
      </w:r>
      <w:r w:rsidRPr="001A54F2">
        <w:rPr>
          <w:color w:val="0D0D0D" w:themeColor="text1" w:themeTint="F2"/>
          <w:sz w:val="25"/>
          <w:szCs w:val="25"/>
        </w:rPr>
        <w:t xml:space="preserve">2024 в </w:t>
      </w:r>
      <w:r>
        <w:rPr>
          <w:color w:val="0D0D0D" w:themeColor="text1" w:themeTint="F2"/>
          <w:sz w:val="25"/>
          <w:szCs w:val="25"/>
        </w:rPr>
        <w:t>00:01</w:t>
      </w:r>
      <w:r w:rsidRPr="001A54F2">
        <w:rPr>
          <w:color w:val="0D0D0D" w:themeColor="text1" w:themeTint="F2"/>
          <w:sz w:val="25"/>
          <w:szCs w:val="25"/>
        </w:rPr>
        <w:t xml:space="preserve"> часов по адресу: </w:t>
      </w:r>
      <w:r w:rsidR="00CD33B2">
        <w:rPr>
          <w:color w:val="0D0D0D" w:themeColor="text1" w:themeTint="F2"/>
          <w:sz w:val="25"/>
          <w:szCs w:val="25"/>
        </w:rPr>
        <w:t>*</w:t>
      </w:r>
      <w:r w:rsidR="003A2450">
        <w:rPr>
          <w:color w:val="0D0D0D" w:themeColor="text1" w:themeTint="F2"/>
          <w:sz w:val="25"/>
          <w:szCs w:val="25"/>
        </w:rPr>
        <w:t>,</w:t>
      </w:r>
      <w:r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не произвел оплату административного штрафа в </w:t>
      </w:r>
      <w:r w:rsidRPr="00AC4F53">
        <w:rPr>
          <w:sz w:val="25"/>
          <w:szCs w:val="25"/>
        </w:rPr>
        <w:t xml:space="preserve">размере </w:t>
      </w:r>
      <w:r w:rsidRPr="00AC4F53" w:rsidR="00AC4F53">
        <w:rPr>
          <w:color w:val="C00000"/>
          <w:sz w:val="25"/>
          <w:szCs w:val="25"/>
        </w:rPr>
        <w:t>800</w:t>
      </w:r>
      <w:r w:rsidRPr="00AC4F53">
        <w:rPr>
          <w:color w:val="C00000"/>
          <w:sz w:val="25"/>
          <w:szCs w:val="25"/>
        </w:rPr>
        <w:t xml:space="preserve"> </w:t>
      </w:r>
      <w:r w:rsidRPr="00AC4F53">
        <w:rPr>
          <w:sz w:val="25"/>
          <w:szCs w:val="25"/>
        </w:rPr>
        <w:t xml:space="preserve">рублей </w:t>
      </w:r>
      <w:r w:rsidRPr="001A54F2">
        <w:rPr>
          <w:color w:val="0D0D0D" w:themeColor="text1" w:themeTint="F2"/>
          <w:sz w:val="25"/>
          <w:szCs w:val="25"/>
        </w:rPr>
        <w:t xml:space="preserve">по постановлению </w:t>
      </w:r>
      <w:r w:rsidRPr="0085007A">
        <w:rPr>
          <w:color w:val="000099"/>
          <w:sz w:val="25"/>
          <w:szCs w:val="25"/>
        </w:rPr>
        <w:t xml:space="preserve">№ </w:t>
      </w:r>
      <w:r w:rsidR="00AC4F53">
        <w:rPr>
          <w:color w:val="000099"/>
          <w:sz w:val="25"/>
          <w:szCs w:val="25"/>
        </w:rPr>
        <w:t>18810086230000254806</w:t>
      </w:r>
      <w:r w:rsidRPr="0085007A">
        <w:rPr>
          <w:color w:val="000099"/>
          <w:sz w:val="25"/>
          <w:szCs w:val="25"/>
        </w:rPr>
        <w:t xml:space="preserve"> от </w:t>
      </w:r>
      <w:r w:rsidR="00AC4F53">
        <w:rPr>
          <w:color w:val="000099"/>
          <w:sz w:val="25"/>
          <w:szCs w:val="25"/>
        </w:rPr>
        <w:t>07</w:t>
      </w:r>
      <w:r w:rsidRPr="0085007A">
        <w:rPr>
          <w:color w:val="000099"/>
          <w:sz w:val="25"/>
          <w:szCs w:val="25"/>
        </w:rPr>
        <w:t>.0</w:t>
      </w:r>
      <w:r w:rsidR="00AC4F53">
        <w:rPr>
          <w:color w:val="000099"/>
          <w:sz w:val="25"/>
          <w:szCs w:val="25"/>
        </w:rPr>
        <w:t>8</w:t>
      </w:r>
      <w:r w:rsidRPr="0085007A">
        <w:rPr>
          <w:color w:val="000099"/>
          <w:sz w:val="25"/>
          <w:szCs w:val="25"/>
        </w:rPr>
        <w:t>.2024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 xml:space="preserve">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</w:t>
      </w:r>
      <w:r w:rsidR="003A2450">
        <w:rPr>
          <w:color w:val="0D0D0D" w:themeColor="text1" w:themeTint="F2"/>
          <w:sz w:val="26"/>
          <w:szCs w:val="26"/>
        </w:rPr>
        <w:t xml:space="preserve"> </w:t>
      </w:r>
      <w:r w:rsidR="00AC4F53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 xml:space="preserve"> ст. </w:t>
      </w:r>
      <w:r w:rsidR="00AC4F53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2.</w:t>
      </w:r>
      <w:r w:rsidR="00AC4F53">
        <w:rPr>
          <w:color w:val="0D0D0D" w:themeColor="text1" w:themeTint="F2"/>
          <w:sz w:val="26"/>
          <w:szCs w:val="26"/>
        </w:rPr>
        <w:t>37</w:t>
      </w:r>
      <w:r w:rsidRPr="001A54F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AC4F53">
        <w:rPr>
          <w:color w:val="0D0D0D" w:themeColor="text1" w:themeTint="F2"/>
          <w:sz w:val="26"/>
          <w:szCs w:val="26"/>
        </w:rPr>
        <w:t>18</w:t>
      </w:r>
      <w:r>
        <w:rPr>
          <w:color w:val="0D0D0D" w:themeColor="text1" w:themeTint="F2"/>
          <w:sz w:val="26"/>
          <w:szCs w:val="26"/>
        </w:rPr>
        <w:t>.0</w:t>
      </w:r>
      <w:r w:rsidR="00AC4F53">
        <w:rPr>
          <w:color w:val="0D0D0D" w:themeColor="text1" w:themeTint="F2"/>
          <w:sz w:val="26"/>
          <w:szCs w:val="26"/>
        </w:rPr>
        <w:t>8</w:t>
      </w:r>
      <w:r>
        <w:rPr>
          <w:color w:val="0D0D0D" w:themeColor="text1" w:themeTint="F2"/>
          <w:sz w:val="26"/>
          <w:szCs w:val="26"/>
        </w:rPr>
        <w:t>.2024</w:t>
      </w:r>
      <w:r w:rsidRPr="001A54F2">
        <w:rPr>
          <w:color w:val="0D0D0D" w:themeColor="text1" w:themeTint="F2"/>
          <w:sz w:val="26"/>
          <w:szCs w:val="26"/>
        </w:rPr>
        <w:t>, в срок, предусмотренный ч. 1 ст. 32.2 Кодекса РФ об админи</w:t>
      </w:r>
      <w:r w:rsidRPr="001A54F2">
        <w:rPr>
          <w:color w:val="0D0D0D" w:themeColor="text1" w:themeTint="F2"/>
          <w:sz w:val="26"/>
          <w:szCs w:val="26"/>
        </w:rPr>
        <w:t>стративных правонарушениях.</w:t>
      </w:r>
    </w:p>
    <w:p w:rsidR="006A2098" w:rsidRPr="001A54F2" w:rsidP="006A2098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rFonts w:eastAsia="MS Mincho"/>
          <w:sz w:val="26"/>
          <w:szCs w:val="26"/>
        </w:rPr>
        <w:t>Шумилин А.В</w:t>
      </w:r>
      <w:r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6A2098" w:rsidRPr="001A54F2" w:rsidP="006A2098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AC4F53">
        <w:rPr>
          <w:rFonts w:eastAsia="MS Mincho"/>
          <w:sz w:val="26"/>
          <w:szCs w:val="26"/>
        </w:rPr>
        <w:t>Шумилина А.В</w:t>
      </w:r>
      <w:r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5"/>
          <w:szCs w:val="25"/>
        </w:rPr>
        <w:t>,</w:t>
      </w:r>
      <w:r w:rsidRPr="001A54F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6A2098" w:rsidRPr="001A54F2" w:rsidP="006A209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3A2450">
        <w:rPr>
          <w:color w:val="0D0D0D" w:themeColor="text1" w:themeTint="F2"/>
          <w:sz w:val="26"/>
          <w:szCs w:val="26"/>
        </w:rPr>
        <w:t xml:space="preserve">86 </w:t>
      </w:r>
      <w:r w:rsidR="00AC4F53">
        <w:rPr>
          <w:color w:val="0D0D0D" w:themeColor="text1" w:themeTint="F2"/>
          <w:sz w:val="26"/>
          <w:szCs w:val="26"/>
        </w:rPr>
        <w:t xml:space="preserve">ХМ </w:t>
      </w:r>
      <w:r>
        <w:rPr>
          <w:color w:val="0D0D0D" w:themeColor="text1" w:themeTint="F2"/>
          <w:sz w:val="26"/>
          <w:szCs w:val="26"/>
        </w:rPr>
        <w:t xml:space="preserve">№ </w:t>
      </w:r>
      <w:r w:rsidR="00AC4F53">
        <w:rPr>
          <w:color w:val="0D0D0D" w:themeColor="text1" w:themeTint="F2"/>
          <w:sz w:val="26"/>
          <w:szCs w:val="26"/>
        </w:rPr>
        <w:t>650653</w:t>
      </w:r>
      <w:r w:rsidRPr="001A54F2">
        <w:rPr>
          <w:color w:val="0D0D0D" w:themeColor="text1" w:themeTint="F2"/>
          <w:sz w:val="26"/>
          <w:szCs w:val="26"/>
        </w:rPr>
        <w:t xml:space="preserve"> о</w:t>
      </w:r>
      <w:r w:rsidRPr="001A54F2">
        <w:rPr>
          <w:color w:val="0D0D0D" w:themeColor="text1" w:themeTint="F2"/>
          <w:sz w:val="26"/>
          <w:szCs w:val="26"/>
        </w:rPr>
        <w:t xml:space="preserve">т </w:t>
      </w:r>
      <w:r w:rsidR="00AC4F53">
        <w:rPr>
          <w:color w:val="0D0D0D" w:themeColor="text1" w:themeTint="F2"/>
          <w:sz w:val="26"/>
          <w:szCs w:val="26"/>
        </w:rPr>
        <w:t>07</w:t>
      </w:r>
      <w:r>
        <w:rPr>
          <w:color w:val="0D0D0D" w:themeColor="text1" w:themeTint="F2"/>
          <w:sz w:val="26"/>
          <w:szCs w:val="26"/>
        </w:rPr>
        <w:t>.</w:t>
      </w:r>
      <w:r w:rsidR="0085007A">
        <w:rPr>
          <w:color w:val="0D0D0D" w:themeColor="text1" w:themeTint="F2"/>
          <w:sz w:val="26"/>
          <w:szCs w:val="26"/>
        </w:rPr>
        <w:t>11</w:t>
      </w:r>
      <w:r w:rsidRPr="001A54F2">
        <w:rPr>
          <w:color w:val="0D0D0D" w:themeColor="text1" w:themeTint="F2"/>
          <w:sz w:val="26"/>
          <w:szCs w:val="26"/>
        </w:rPr>
        <w:t xml:space="preserve">.2024, составленный уполномоченным должностным лицом, с которым </w:t>
      </w:r>
      <w:r w:rsidR="00AC4F53">
        <w:rPr>
          <w:rFonts w:eastAsia="MS Mincho"/>
          <w:sz w:val="26"/>
          <w:szCs w:val="26"/>
        </w:rPr>
        <w:t>Шумилин А.В</w:t>
      </w:r>
      <w:r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 xml:space="preserve">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</w:t>
      </w:r>
      <w:r w:rsidRPr="001A54F2">
        <w:rPr>
          <w:color w:val="0D0D0D" w:themeColor="text1" w:themeTint="F2"/>
          <w:sz w:val="26"/>
          <w:szCs w:val="26"/>
        </w:rPr>
        <w:t>свидетельствовать против самого себя (ст. 51 Конституции РФ), о чем в протоколе имеется его подпись, замечаний не указал;</w:t>
      </w:r>
    </w:p>
    <w:p w:rsidR="006A2098" w:rsidP="006A20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копию постановления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85007A" w:rsidR="00AC4F53">
        <w:rPr>
          <w:color w:val="000099"/>
          <w:sz w:val="25"/>
          <w:szCs w:val="25"/>
        </w:rPr>
        <w:t xml:space="preserve">№ </w:t>
      </w:r>
      <w:r w:rsidR="00AC4F53">
        <w:rPr>
          <w:color w:val="000099"/>
          <w:sz w:val="25"/>
          <w:szCs w:val="25"/>
        </w:rPr>
        <w:t>18810086230000254806</w:t>
      </w:r>
      <w:r w:rsidRPr="0085007A" w:rsidR="00AC4F53">
        <w:rPr>
          <w:color w:val="000099"/>
          <w:sz w:val="25"/>
          <w:szCs w:val="25"/>
        </w:rPr>
        <w:t xml:space="preserve"> от </w:t>
      </w:r>
      <w:r w:rsidR="00AC4F53">
        <w:rPr>
          <w:color w:val="000099"/>
          <w:sz w:val="25"/>
          <w:szCs w:val="25"/>
        </w:rPr>
        <w:t>07</w:t>
      </w:r>
      <w:r w:rsidRPr="0085007A" w:rsidR="00AC4F53">
        <w:rPr>
          <w:color w:val="000099"/>
          <w:sz w:val="25"/>
          <w:szCs w:val="25"/>
        </w:rPr>
        <w:t>.0</w:t>
      </w:r>
      <w:r w:rsidR="00AC4F53">
        <w:rPr>
          <w:color w:val="000099"/>
          <w:sz w:val="25"/>
          <w:szCs w:val="25"/>
        </w:rPr>
        <w:t>8</w:t>
      </w:r>
      <w:r w:rsidRPr="0085007A" w:rsidR="00AC4F53">
        <w:rPr>
          <w:color w:val="000099"/>
          <w:sz w:val="25"/>
          <w:szCs w:val="25"/>
        </w:rPr>
        <w:t>.2024</w:t>
      </w:r>
      <w:r w:rsidRPr="001A54F2">
        <w:rPr>
          <w:color w:val="0D0D0D" w:themeColor="text1" w:themeTint="F2"/>
          <w:sz w:val="25"/>
          <w:szCs w:val="25"/>
        </w:rPr>
        <w:t xml:space="preserve">, согласно которого </w:t>
      </w:r>
      <w:r w:rsidR="00AC4F53">
        <w:rPr>
          <w:rFonts w:eastAsia="MS Mincho"/>
          <w:sz w:val="26"/>
          <w:szCs w:val="26"/>
        </w:rPr>
        <w:t>Шумилин А.В</w:t>
      </w:r>
      <w:r w:rsidR="00993EEA"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5"/>
          <w:szCs w:val="25"/>
        </w:rPr>
        <w:t xml:space="preserve"> подвергнут административному взысканию в </w:t>
      </w:r>
      <w:r w:rsidRPr="00AC4F53">
        <w:rPr>
          <w:sz w:val="25"/>
          <w:szCs w:val="25"/>
        </w:rPr>
        <w:t>сумм</w:t>
      </w:r>
      <w:r w:rsidRPr="00AC4F53">
        <w:rPr>
          <w:sz w:val="25"/>
          <w:szCs w:val="25"/>
        </w:rPr>
        <w:t xml:space="preserve">е </w:t>
      </w:r>
      <w:r w:rsidRPr="00AC4F53" w:rsidR="00AC4F53">
        <w:rPr>
          <w:color w:val="C00000"/>
          <w:sz w:val="25"/>
          <w:szCs w:val="25"/>
        </w:rPr>
        <w:t>800</w:t>
      </w:r>
      <w:r w:rsidRPr="00AC4F53">
        <w:rPr>
          <w:color w:val="C00000"/>
          <w:sz w:val="25"/>
          <w:szCs w:val="25"/>
        </w:rPr>
        <w:t xml:space="preserve"> </w:t>
      </w:r>
      <w:r w:rsidRPr="00AC4F53">
        <w:rPr>
          <w:sz w:val="25"/>
          <w:szCs w:val="25"/>
        </w:rPr>
        <w:t>рублей</w:t>
      </w:r>
      <w:r w:rsidRPr="00AC4F53">
        <w:rPr>
          <w:color w:val="FF0000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за совершение административного правонарушения, предусмотренного ч.</w:t>
      </w:r>
      <w:r w:rsidR="003A2450">
        <w:rPr>
          <w:color w:val="0D0D0D" w:themeColor="text1" w:themeTint="F2"/>
          <w:sz w:val="25"/>
          <w:szCs w:val="25"/>
        </w:rPr>
        <w:t xml:space="preserve"> </w:t>
      </w:r>
      <w:r w:rsidR="00AC4F53">
        <w:rPr>
          <w:color w:val="0D0D0D" w:themeColor="text1" w:themeTint="F2"/>
          <w:sz w:val="25"/>
          <w:szCs w:val="25"/>
        </w:rPr>
        <w:t>2</w:t>
      </w:r>
      <w:r>
        <w:rPr>
          <w:color w:val="0D0D0D" w:themeColor="text1" w:themeTint="F2"/>
          <w:sz w:val="25"/>
          <w:szCs w:val="25"/>
        </w:rPr>
        <w:t xml:space="preserve"> ст. </w:t>
      </w:r>
      <w:r w:rsidR="00AC4F53">
        <w:rPr>
          <w:color w:val="0D0D0D" w:themeColor="text1" w:themeTint="F2"/>
          <w:sz w:val="25"/>
          <w:szCs w:val="25"/>
        </w:rPr>
        <w:t>12</w:t>
      </w:r>
      <w:r>
        <w:rPr>
          <w:color w:val="0D0D0D" w:themeColor="text1" w:themeTint="F2"/>
          <w:sz w:val="25"/>
          <w:szCs w:val="25"/>
        </w:rPr>
        <w:t>.</w:t>
      </w:r>
      <w:r w:rsidR="00AC4F53">
        <w:rPr>
          <w:color w:val="0D0D0D" w:themeColor="text1" w:themeTint="F2"/>
          <w:sz w:val="25"/>
          <w:szCs w:val="25"/>
        </w:rPr>
        <w:t>37</w:t>
      </w:r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правонарушениях;</w:t>
      </w:r>
    </w:p>
    <w:p w:rsidR="00AC4F53" w:rsidP="006A2098">
      <w:pPr>
        <w:ind w:firstLine="540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рапорт сотрудника полиции;</w:t>
      </w:r>
    </w:p>
    <w:p w:rsidR="00AC4F53" w:rsidP="006A2098">
      <w:pPr>
        <w:ind w:firstLine="540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протокол об административном задержании;</w:t>
      </w:r>
    </w:p>
    <w:p w:rsidR="00AC4F53" w:rsidP="003A245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D34C92">
        <w:rPr>
          <w:sz w:val="26"/>
          <w:szCs w:val="26"/>
        </w:rPr>
        <w:t>параметры поиска</w:t>
      </w:r>
      <w:r>
        <w:rPr>
          <w:sz w:val="26"/>
          <w:szCs w:val="26"/>
        </w:rPr>
        <w:t>,</w:t>
      </w:r>
    </w:p>
    <w:p w:rsidR="006A2098" w:rsidRPr="001A54F2" w:rsidP="006A20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приходит к </w:t>
      </w:r>
      <w:r w:rsidRPr="001A54F2">
        <w:rPr>
          <w:color w:val="0D0D0D" w:themeColor="text1" w:themeTint="F2"/>
          <w:sz w:val="25"/>
          <w:szCs w:val="25"/>
        </w:rPr>
        <w:t>следующему.</w:t>
      </w:r>
    </w:p>
    <w:p w:rsidR="006A2098" w:rsidRPr="001A54F2" w:rsidP="006A20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Постановление по делу об административном правонар</w:t>
      </w:r>
      <w:r w:rsidRPr="001A54F2">
        <w:rPr>
          <w:color w:val="0D0D0D" w:themeColor="text1" w:themeTint="F2"/>
          <w:sz w:val="25"/>
          <w:szCs w:val="25"/>
        </w:rPr>
        <w:t xml:space="preserve">ушении </w:t>
      </w:r>
      <w:r w:rsidRPr="0085007A" w:rsidR="00AC4F53">
        <w:rPr>
          <w:color w:val="000099"/>
          <w:sz w:val="25"/>
          <w:szCs w:val="25"/>
        </w:rPr>
        <w:t xml:space="preserve">№ </w:t>
      </w:r>
      <w:r w:rsidR="00AC4F53">
        <w:rPr>
          <w:color w:val="000099"/>
          <w:sz w:val="25"/>
          <w:szCs w:val="25"/>
        </w:rPr>
        <w:t>18810086230000254806</w:t>
      </w:r>
      <w:r w:rsidRPr="0085007A" w:rsidR="00AC4F53">
        <w:rPr>
          <w:color w:val="000099"/>
          <w:sz w:val="25"/>
          <w:szCs w:val="25"/>
        </w:rPr>
        <w:t xml:space="preserve"> от </w:t>
      </w:r>
      <w:r w:rsidR="00AC4F53">
        <w:rPr>
          <w:color w:val="000099"/>
          <w:sz w:val="25"/>
          <w:szCs w:val="25"/>
        </w:rPr>
        <w:t>07</w:t>
      </w:r>
      <w:r w:rsidRPr="0085007A" w:rsidR="00AC4F53">
        <w:rPr>
          <w:color w:val="000099"/>
          <w:sz w:val="25"/>
          <w:szCs w:val="25"/>
        </w:rPr>
        <w:t>.0</w:t>
      </w:r>
      <w:r w:rsidR="00AC4F53">
        <w:rPr>
          <w:color w:val="000099"/>
          <w:sz w:val="25"/>
          <w:szCs w:val="25"/>
        </w:rPr>
        <w:t>8</w:t>
      </w:r>
      <w:r w:rsidRPr="0085007A" w:rsidR="00AC4F53">
        <w:rPr>
          <w:color w:val="000099"/>
          <w:sz w:val="25"/>
          <w:szCs w:val="25"/>
        </w:rPr>
        <w:t>.2024</w:t>
      </w:r>
      <w:r w:rsidR="0085007A">
        <w:rPr>
          <w:color w:val="000099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в отношении </w:t>
      </w:r>
      <w:r w:rsidR="00AC4F53">
        <w:rPr>
          <w:rFonts w:eastAsia="MS Mincho"/>
          <w:sz w:val="26"/>
          <w:szCs w:val="26"/>
        </w:rPr>
        <w:t>Шумилина А.В</w:t>
      </w:r>
      <w:r w:rsidR="002A2626"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6"/>
          <w:szCs w:val="26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вступило в законную силу </w:t>
      </w:r>
      <w:r w:rsidR="00AC4F53">
        <w:rPr>
          <w:color w:val="0D0D0D" w:themeColor="text1" w:themeTint="F2"/>
          <w:sz w:val="25"/>
          <w:szCs w:val="25"/>
        </w:rPr>
        <w:t>18</w:t>
      </w:r>
      <w:r w:rsidR="002A2626">
        <w:rPr>
          <w:color w:val="0D0D0D" w:themeColor="text1" w:themeTint="F2"/>
          <w:sz w:val="25"/>
          <w:szCs w:val="25"/>
        </w:rPr>
        <w:t>.0</w:t>
      </w:r>
      <w:r w:rsidR="00AC4F53">
        <w:rPr>
          <w:color w:val="0D0D0D" w:themeColor="text1" w:themeTint="F2"/>
          <w:sz w:val="25"/>
          <w:szCs w:val="25"/>
        </w:rPr>
        <w:t>8</w:t>
      </w:r>
      <w:r w:rsidR="002A2626">
        <w:rPr>
          <w:color w:val="0D0D0D" w:themeColor="text1" w:themeTint="F2"/>
          <w:sz w:val="25"/>
          <w:szCs w:val="25"/>
        </w:rPr>
        <w:t>.2024</w:t>
      </w:r>
      <w:r w:rsidR="003A2450">
        <w:rPr>
          <w:color w:val="0D0D0D" w:themeColor="text1" w:themeTint="F2"/>
          <w:sz w:val="25"/>
          <w:szCs w:val="25"/>
        </w:rPr>
        <w:t>,</w:t>
      </w:r>
      <w:r w:rsidRPr="001A54F2">
        <w:rPr>
          <w:color w:val="0D0D0D" w:themeColor="text1" w:themeTint="F2"/>
          <w:sz w:val="25"/>
          <w:szCs w:val="25"/>
        </w:rPr>
        <w:t xml:space="preserve"> следовательно, последним днем срока, установленного ст. 32.2 Кодекса Российской Федерации об административных правонарушениях, для уплаты штрафа явля</w:t>
      </w:r>
      <w:r w:rsidRPr="001A54F2">
        <w:rPr>
          <w:color w:val="0D0D0D" w:themeColor="text1" w:themeTint="F2"/>
          <w:sz w:val="25"/>
          <w:szCs w:val="25"/>
        </w:rPr>
        <w:t xml:space="preserve">ется </w:t>
      </w:r>
      <w:r w:rsidR="00AC4F53">
        <w:rPr>
          <w:color w:val="000099"/>
          <w:sz w:val="25"/>
          <w:szCs w:val="25"/>
        </w:rPr>
        <w:t>16</w:t>
      </w:r>
      <w:r w:rsidRPr="0085007A" w:rsidR="002A2626">
        <w:rPr>
          <w:color w:val="000099"/>
          <w:sz w:val="25"/>
          <w:szCs w:val="25"/>
        </w:rPr>
        <w:t>.</w:t>
      </w:r>
      <w:r w:rsidR="00AC4F53">
        <w:rPr>
          <w:color w:val="000099"/>
          <w:sz w:val="25"/>
          <w:szCs w:val="25"/>
        </w:rPr>
        <w:t>1</w:t>
      </w:r>
      <w:r w:rsidRPr="0085007A" w:rsidR="002A2626">
        <w:rPr>
          <w:color w:val="000099"/>
          <w:sz w:val="25"/>
          <w:szCs w:val="25"/>
        </w:rPr>
        <w:t>0</w:t>
      </w:r>
      <w:r w:rsidRPr="0085007A">
        <w:rPr>
          <w:color w:val="000099"/>
          <w:sz w:val="25"/>
          <w:szCs w:val="25"/>
        </w:rPr>
        <w:t>.2024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 w:rsidRPr="00AC4F53" w:rsidR="00AC4F53">
        <w:rPr>
          <w:color w:val="C00000"/>
          <w:sz w:val="25"/>
          <w:szCs w:val="25"/>
        </w:rPr>
        <w:t>800</w:t>
      </w:r>
      <w:r w:rsidRPr="00AC4F53">
        <w:rPr>
          <w:color w:val="C00000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AC4F53">
        <w:rPr>
          <w:rFonts w:eastAsia="MS Mincho"/>
          <w:sz w:val="26"/>
          <w:szCs w:val="26"/>
        </w:rPr>
        <w:t>Шумилина А.В</w:t>
      </w:r>
      <w:r w:rsidR="003A2450">
        <w:rPr>
          <w:color w:val="0D0D0D" w:themeColor="text1" w:themeTint="F2"/>
          <w:sz w:val="25"/>
          <w:szCs w:val="25"/>
        </w:rPr>
        <w:t>.</w:t>
      </w:r>
      <w:r w:rsidRPr="001A54F2" w:rsidR="003A2450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в совершении административного правонарушения, предусмотренного ч. 1 ст. 20.25 Кодекса Российской </w:t>
      </w:r>
      <w:r w:rsidRPr="001A54F2">
        <w:rPr>
          <w:color w:val="0D0D0D" w:themeColor="text1" w:themeTint="F2"/>
          <w:sz w:val="25"/>
          <w:szCs w:val="25"/>
        </w:rPr>
        <w:t>Федерации об административных правонарушениях.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</w:t>
      </w:r>
      <w:r w:rsidRPr="001A54F2">
        <w:rPr>
          <w:color w:val="0D0D0D" w:themeColor="text1" w:themeTint="F2"/>
          <w:sz w:val="26"/>
          <w:szCs w:val="26"/>
        </w:rPr>
        <w:t>, предусмотренных ст.ст. 4.2 , 4.3 Кодекса РФ об административных правонарушениях и считает необходимым, назначить административное наказание в виде</w:t>
      </w:r>
      <w:r w:rsidRPr="001A54F2">
        <w:rPr>
          <w:color w:val="0D0D0D" w:themeColor="text1" w:themeTint="F2"/>
          <w:sz w:val="27"/>
          <w:szCs w:val="27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</w:t>
      </w:r>
      <w:r w:rsidRPr="001A54F2">
        <w:rPr>
          <w:color w:val="0D0D0D" w:themeColor="text1" w:themeTint="F2"/>
          <w:sz w:val="25"/>
          <w:szCs w:val="25"/>
        </w:rPr>
        <w:t>ативных правонарушениях, мировой судья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ПОСТАНОВИЛ: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b/>
          <w:sz w:val="26"/>
          <w:szCs w:val="26"/>
        </w:rPr>
        <w:t>Шумилина Александра Владимировича</w:t>
      </w:r>
      <w:r w:rsidRPr="001A54F2">
        <w:rPr>
          <w:color w:val="0D0D0D" w:themeColor="text1" w:themeTint="F2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</w:t>
      </w:r>
      <w:r w:rsidRPr="001A54F2">
        <w:rPr>
          <w:color w:val="0D0D0D" w:themeColor="text1" w:themeTint="F2"/>
          <w:sz w:val="25"/>
          <w:szCs w:val="25"/>
        </w:rPr>
        <w:t xml:space="preserve">ить административное наказание в виде административного штрафа в размере </w:t>
      </w:r>
      <w:r w:rsidRPr="00AC4F53" w:rsidR="003A2450">
        <w:rPr>
          <w:color w:val="C00000"/>
          <w:sz w:val="25"/>
          <w:szCs w:val="25"/>
        </w:rPr>
        <w:t>1</w:t>
      </w:r>
      <w:r w:rsidRPr="00AC4F53">
        <w:rPr>
          <w:color w:val="C00000"/>
          <w:sz w:val="25"/>
          <w:szCs w:val="25"/>
        </w:rPr>
        <w:t>600 (</w:t>
      </w:r>
      <w:r w:rsidRPr="00AC4F53" w:rsidR="003A2450">
        <w:rPr>
          <w:color w:val="C00000"/>
          <w:sz w:val="25"/>
          <w:szCs w:val="25"/>
        </w:rPr>
        <w:t>одной</w:t>
      </w:r>
      <w:r w:rsidRPr="00AC4F53">
        <w:rPr>
          <w:color w:val="C00000"/>
          <w:sz w:val="25"/>
          <w:szCs w:val="25"/>
        </w:rPr>
        <w:t xml:space="preserve"> тысячи шестьсот) рублей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</w:t>
      </w:r>
      <w:r w:rsidRPr="001A54F2">
        <w:rPr>
          <w:color w:val="0D0D0D" w:themeColor="text1" w:themeTint="F2"/>
          <w:sz w:val="26"/>
          <w:szCs w:val="26"/>
        </w:rPr>
        <w:t>автономного округа – Югры), л/с 04872</w:t>
      </w:r>
      <w:r w:rsidRPr="001A54F2">
        <w:rPr>
          <w:color w:val="0D0D0D" w:themeColor="text1" w:themeTint="F2"/>
          <w:sz w:val="26"/>
          <w:szCs w:val="26"/>
          <w:lang w:val="en-US"/>
        </w:rPr>
        <w:t>D</w:t>
      </w:r>
      <w:r w:rsidRPr="001A54F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</w:t>
      </w:r>
      <w:r w:rsidRPr="001A54F2">
        <w:rPr>
          <w:color w:val="0D0D0D" w:themeColor="text1" w:themeTint="F2"/>
          <w:sz w:val="26"/>
          <w:szCs w:val="26"/>
        </w:rPr>
        <w:t>о счета 03100643000000018700, КБК 72011601203019000140</w:t>
      </w:r>
      <w:r w:rsidRPr="001A54F2">
        <w:rPr>
          <w:color w:val="0D0D0D" w:themeColor="text1" w:themeTint="F2"/>
          <w:sz w:val="25"/>
          <w:szCs w:val="25"/>
        </w:rPr>
        <w:t xml:space="preserve">, УИН </w:t>
      </w:r>
      <w:r w:rsidRPr="00AC4F53" w:rsidR="00AC4F53">
        <w:rPr>
          <w:color w:val="FF0000"/>
          <w:sz w:val="25"/>
          <w:szCs w:val="25"/>
        </w:rPr>
        <w:t>0412365400525018492420179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6A2098" w:rsidRPr="001A54F2" w:rsidP="006A20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1A54F2">
        <w:rPr>
          <w:color w:val="0D0D0D" w:themeColor="text1" w:themeTint="F2"/>
          <w:sz w:val="25"/>
          <w:szCs w:val="25"/>
        </w:rPr>
        <w:t xml:space="preserve">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A54F2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6A2098" w:rsidRPr="001A54F2" w:rsidP="006A20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Квитанцию об оплате штрафа необходимо</w:t>
      </w:r>
      <w:r w:rsidRPr="001A54F2">
        <w:rPr>
          <w:color w:val="0D0D0D" w:themeColor="text1" w:themeTint="F2"/>
          <w:sz w:val="25"/>
          <w:szCs w:val="25"/>
        </w:rPr>
        <w:t xml:space="preserve"> представить мировому судье 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 xml:space="preserve">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5"/>
          <w:szCs w:val="25"/>
        </w:rPr>
        <w:t>103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6A2098" w:rsidRPr="001A54F2" w:rsidP="006A20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Неуплата административн</w:t>
      </w:r>
      <w:r w:rsidRPr="001A54F2">
        <w:rPr>
          <w:color w:val="0D0D0D" w:themeColor="text1" w:themeTint="F2"/>
          <w:sz w:val="25"/>
          <w:szCs w:val="25"/>
        </w:rPr>
        <w:t xml:space="preserve">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6A2098" w:rsidRPr="001A54F2" w:rsidP="006A20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Постановление может быть обжаловано в Нижневартовский городской суд в течение десяти суток со дня вручения </w:t>
      </w:r>
      <w:r w:rsidRPr="001A54F2">
        <w:rPr>
          <w:color w:val="0D0D0D" w:themeColor="text1" w:themeTint="F2"/>
          <w:sz w:val="25"/>
          <w:szCs w:val="25"/>
        </w:rPr>
        <w:t>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2.</w:t>
      </w:r>
    </w:p>
    <w:p w:rsidR="006A2098" w:rsidRPr="001A54F2" w:rsidP="006A2098">
      <w:pPr>
        <w:ind w:right="-55"/>
        <w:rPr>
          <w:color w:val="0D0D0D" w:themeColor="text1" w:themeTint="F2"/>
          <w:sz w:val="25"/>
          <w:szCs w:val="25"/>
        </w:rPr>
      </w:pPr>
    </w:p>
    <w:p w:rsidR="006A2098" w:rsidRPr="001A54F2" w:rsidP="00A04F2C">
      <w:pPr>
        <w:ind w:right="-55" w:firstLine="567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6A2098" w:rsidRPr="001A54F2" w:rsidP="00A04F2C">
      <w:pPr>
        <w:ind w:right="-55" w:firstLine="567"/>
        <w:rPr>
          <w:color w:val="0D0D0D" w:themeColor="text1" w:themeTint="F2"/>
        </w:rPr>
      </w:pPr>
      <w:r w:rsidRPr="001A54F2">
        <w:rPr>
          <w:color w:val="0D0D0D" w:themeColor="text1" w:themeTint="F2"/>
          <w:sz w:val="25"/>
          <w:szCs w:val="25"/>
        </w:rPr>
        <w:t>Мировой судья</w:t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Pr="001A54F2">
        <w:rPr>
          <w:color w:val="0D0D0D" w:themeColor="text1" w:themeTint="F2"/>
          <w:sz w:val="25"/>
          <w:szCs w:val="25"/>
        </w:rPr>
        <w:t>О.В.Вдовина</w:t>
      </w:r>
    </w:p>
    <w:p w:rsidR="006A2098" w:rsidRPr="001A54F2" w:rsidP="006A2098">
      <w:pPr>
        <w:rPr>
          <w:color w:val="0D0D0D" w:themeColor="text1" w:themeTint="F2"/>
        </w:rPr>
      </w:pPr>
    </w:p>
    <w:p w:rsidR="0047724E"/>
    <w:sectPr w:rsidSect="00AC4F53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3B2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98"/>
    <w:rsid w:val="00015758"/>
    <w:rsid w:val="00095D95"/>
    <w:rsid w:val="000B0BD8"/>
    <w:rsid w:val="000D1B8A"/>
    <w:rsid w:val="000E522D"/>
    <w:rsid w:val="001460E2"/>
    <w:rsid w:val="001A54F2"/>
    <w:rsid w:val="002353F5"/>
    <w:rsid w:val="002A2626"/>
    <w:rsid w:val="00300FA4"/>
    <w:rsid w:val="003A2450"/>
    <w:rsid w:val="003D7E3C"/>
    <w:rsid w:val="0047724E"/>
    <w:rsid w:val="006A2098"/>
    <w:rsid w:val="0085007A"/>
    <w:rsid w:val="00906183"/>
    <w:rsid w:val="00993EEA"/>
    <w:rsid w:val="00A04F2C"/>
    <w:rsid w:val="00A32B20"/>
    <w:rsid w:val="00A939BB"/>
    <w:rsid w:val="00AC0B92"/>
    <w:rsid w:val="00AC4F53"/>
    <w:rsid w:val="00CD33B2"/>
    <w:rsid w:val="00D34C92"/>
    <w:rsid w:val="00D42E39"/>
    <w:rsid w:val="00D56715"/>
    <w:rsid w:val="00EA05B1"/>
    <w:rsid w:val="00EE4A0C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79ED5-726F-4CAA-8028-CE907D04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A209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A209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6A2098"/>
  </w:style>
  <w:style w:type="paragraph" w:styleId="Title">
    <w:name w:val="Title"/>
    <w:basedOn w:val="Normal"/>
    <w:next w:val="Normal"/>
    <w:link w:val="a0"/>
    <w:qFormat/>
    <w:rsid w:val="006A20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6A2098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ar-SA"/>
    </w:rPr>
  </w:style>
  <w:style w:type="paragraph" w:styleId="PlainText">
    <w:name w:val="Plain Text"/>
    <w:basedOn w:val="Normal"/>
    <w:link w:val="a1"/>
    <w:rsid w:val="006A2098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6A2098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